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D5" w:rsidRDefault="006E0AD5" w:rsidP="006E0AD5">
      <w:pPr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C3D1A3" wp14:editId="6B4E4F40">
            <wp:simplePos x="0" y="0"/>
            <wp:positionH relativeFrom="column">
              <wp:posOffset>2712720</wp:posOffset>
            </wp:positionH>
            <wp:positionV relativeFrom="paragraph">
              <wp:posOffset>0</wp:posOffset>
            </wp:positionV>
            <wp:extent cx="504825" cy="6070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AD5" w:rsidRDefault="006E0AD5" w:rsidP="006E0AD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E0AD5" w:rsidRDefault="006E0AD5" w:rsidP="006E0AD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6E0AD5" w:rsidRPr="006E0AD5" w:rsidRDefault="006E0AD5" w:rsidP="006E0AD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6E0AD5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АДМИНИСТРАЦИЯ КИРОВСКОГО РАЙОНА</w:t>
      </w:r>
    </w:p>
    <w:p w:rsidR="006E0AD5" w:rsidRPr="006E0AD5" w:rsidRDefault="006E0AD5" w:rsidP="006E0AD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6E0AD5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МУНИЦИПАЛЬНОГО ОБРАЗОВАНИЯ «ГОРОД САРАТОВ»</w:t>
      </w:r>
    </w:p>
    <w:p w:rsidR="006E0AD5" w:rsidRPr="006E0AD5" w:rsidRDefault="006E0AD5" w:rsidP="006E0AD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6E0AD5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Муниципальное дошкольное образовательное учреждение</w:t>
      </w:r>
    </w:p>
    <w:p w:rsidR="006E0AD5" w:rsidRPr="006E0AD5" w:rsidRDefault="006E0AD5" w:rsidP="006E0AD5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</w:pPr>
      <w:r w:rsidRPr="006E0AD5"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  <w:t>«ДЕТСКИЙ САД КОМБИНИРОВАННОГО ВИДА № 65»</w:t>
      </w:r>
    </w:p>
    <w:p w:rsidR="006E0AD5" w:rsidRDefault="006E0AD5" w:rsidP="006E0AD5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410009,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г.Саратов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Рябиновская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 д.21, тел. 65-59-64</w:t>
      </w:r>
    </w:p>
    <w:p w:rsidR="006E0AD5" w:rsidRDefault="006E0AD5" w:rsidP="006E0AD5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6" w:history="1">
        <w:r>
          <w:rPr>
            <w:rStyle w:val="a6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7" w:history="1">
        <w:r w:rsidRPr="00D14A98">
          <w:rPr>
            <w:rStyle w:val="a6"/>
            <w:kern w:val="3"/>
            <w:sz w:val="20"/>
            <w:szCs w:val="20"/>
            <w:lang w:val="en-US" w:bidi="en-US"/>
          </w:rPr>
          <w:t>https://detsad65.gosuslugi.ru/</w:t>
        </w:r>
      </w:hyperlink>
    </w:p>
    <w:p w:rsidR="006E0AD5" w:rsidRPr="006E0AD5" w:rsidRDefault="006E0AD5" w:rsidP="002A2606">
      <w:pPr>
        <w:spacing w:after="3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6E0AD5" w:rsidRDefault="006E0AD5" w:rsidP="006E0AD5">
      <w:pPr>
        <w:spacing w:after="3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6E0AD5" w:rsidRDefault="006E0AD5" w:rsidP="006E0AD5">
      <w:pPr>
        <w:spacing w:after="3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6E0AD5" w:rsidRPr="006E0AD5" w:rsidRDefault="006E0AD5" w:rsidP="006E0AD5">
      <w:pPr>
        <w:spacing w:after="3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6E0AD5" w:rsidRP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E0AD5">
        <w:rPr>
          <w:rFonts w:ascii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6E0AD5">
        <w:rPr>
          <w:rFonts w:ascii="Times New Roman" w:hAnsi="Times New Roman" w:cs="Times New Roman"/>
          <w:b/>
          <w:sz w:val="36"/>
          <w:szCs w:val="36"/>
          <w:lang w:eastAsia="ru-RU"/>
        </w:rPr>
        <w:t>занятия</w:t>
      </w:r>
      <w:proofErr w:type="gramEnd"/>
      <w:r w:rsidRPr="006E0AD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 ознакомлению с окружающим  «Путешествие по стране Здоровья»</w:t>
      </w: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подготовительной группе НОДА «Солнечные лучики»</w:t>
      </w: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Default="006E0AD5" w:rsidP="006E0AD5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E0AD5" w:rsidRPr="006E0AD5" w:rsidRDefault="006E0AD5" w:rsidP="006E0AD5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0AD5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6E0AD5">
        <w:rPr>
          <w:rFonts w:ascii="Times New Roman" w:hAnsi="Times New Roman" w:cs="Times New Roman"/>
          <w:sz w:val="28"/>
          <w:szCs w:val="28"/>
          <w:lang w:eastAsia="ru-RU"/>
        </w:rPr>
        <w:t xml:space="preserve"> высшей категории</w:t>
      </w:r>
    </w:p>
    <w:p w:rsidR="006E0AD5" w:rsidRDefault="006E0AD5" w:rsidP="006E0AD5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E0AD5">
        <w:rPr>
          <w:rFonts w:ascii="Times New Roman" w:hAnsi="Times New Roman" w:cs="Times New Roman"/>
          <w:sz w:val="28"/>
          <w:szCs w:val="28"/>
          <w:lang w:eastAsia="ru-RU"/>
        </w:rPr>
        <w:t>Ребеза</w:t>
      </w:r>
      <w:proofErr w:type="spellEnd"/>
      <w:r w:rsidRPr="006E0AD5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</w:p>
    <w:p w:rsidR="006E0AD5" w:rsidRDefault="006E0AD5" w:rsidP="006E0AD5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первой категории</w:t>
      </w:r>
    </w:p>
    <w:p w:rsidR="006E0AD5" w:rsidRDefault="006E0AD5" w:rsidP="006E0AD5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Фираго Елена Евгеньевна</w:t>
      </w:r>
    </w:p>
    <w:p w:rsidR="006E0AD5" w:rsidRDefault="006E0AD5" w:rsidP="006F5B5B">
      <w:pPr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представление о здоровье, как одной из главных ценностей жизни, продолжать расширять знания детей о своем здоровье.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6F5B5B" w:rsidRPr="006F5B5B" w:rsidRDefault="006F5B5B" w:rsidP="006F5B5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у детей о здоровом образе жизни, о соблюдении правил личной гигиены; знания о строении тела человека, знания о полезных продуктах, витаминах, свойствах воздуха с опорой на исследовательские действия;</w:t>
      </w:r>
    </w:p>
    <w:p w:rsidR="006F5B5B" w:rsidRPr="006F5B5B" w:rsidRDefault="006F5B5B" w:rsidP="006F5B5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витаминах А, В, С, Д и их значении для организма человека;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6F5B5B" w:rsidRPr="006F5B5B" w:rsidRDefault="006F5B5B" w:rsidP="006F5B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память, мышление, связную речь, коммуникативные умения и навыки, умение рассуждать, делать умозаключение;</w:t>
      </w:r>
    </w:p>
    <w:p w:rsidR="006F5B5B" w:rsidRPr="006F5B5B" w:rsidRDefault="006F5B5B" w:rsidP="006F5B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 том, что здоровье зависит от человека, за здоровьем можно и нужно следить, беречь, сохранять и поддерживать;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6F5B5B" w:rsidRPr="006F5B5B" w:rsidRDefault="006F5B5B" w:rsidP="006F5B5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заботиться о собственном здоровье и окружающих, воспитывать дружеские отношения и умение работать в коллективе, стремление вести здоровый образ жизни;.</w:t>
      </w:r>
    </w:p>
    <w:p w:rsidR="006F5B5B" w:rsidRPr="006F5B5B" w:rsidRDefault="006F5B5B" w:rsidP="006F5B5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словарь, развивать внимание, восприятие, речь.</w:t>
      </w:r>
    </w:p>
    <w:p w:rsidR="006F5B5B" w:rsidRPr="006F5B5B" w:rsidRDefault="006F5B5B" w:rsidP="006F5B5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положительное отношение к здоровому образу жизни.</w:t>
      </w:r>
    </w:p>
    <w:p w:rsid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соблюдение режимных моментов. Беседа с детьми на темы: «Что такое здоровье», «Правила гигиены», беседы о витаминах, закрепление знаний об овощах и фруктах. Чтение произведений К. Чуковского, Г. </w:t>
      </w:r>
      <w:proofErr w:type="spellStart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отгадывание загадок, рассматривание иллюстраций на тему «Здоровье», «Спорт».</w:t>
      </w:r>
    </w:p>
    <w:p w:rsid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непосредственно образовательной деятельности с детьми: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</w:t>
      </w: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Вступительная часть занятия.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="002A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поздороваемся.  В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знаете, что сказав «здравствуйте», мы желаем друг другу здоровья. В жизни важно, чтобы человек был здоров. И есть такая поговорка «У здорового человека все здорово». Ребята, а вы знаете, что такое здоровье?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что нам поможет оставаться здоровыми?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физкультура, правильное питание, спорт и др.</w:t>
      </w:r>
    </w:p>
    <w:p w:rsid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</w:t>
      </w: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Основная часть занятия.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Сегодня, ребята, мы отправимся с вами в путешествие по стране «Здоровье» и узнаем, какие правила нам нужно соблюдать и что делать, что бы всегда оставаться здоровыми и сильными. Путешествовать мы будем на волшебном поезде, предлагаю вам занять свободные места наш поезд отправляется в </w:t>
      </w:r>
      <w:proofErr w:type="gramStart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путь!.</w:t>
      </w:r>
      <w:proofErr w:type="gramEnd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стук колёс, гудок поезда, а затем веселая музыка)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в стране Здоровья. Первая остановка.</w:t>
      </w:r>
    </w:p>
    <w:p w:rsid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«Чистота – залог здоровья»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«Чисто жить – здоровым быть</w:t>
      </w:r>
      <w:proofErr w:type="gramStart"/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Запомните ребята!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важнее - чистота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хворобы, от болезней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защищает нас она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недаром говорят в народе…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-чистота – залог здоровья.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gramStart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,</w:t>
      </w:r>
      <w:proofErr w:type="gramEnd"/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нам помогает соблюдать чистоту, вы сейчас попробуете отгадать.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«Угадай загадку».</w:t>
      </w:r>
    </w:p>
    <w:p w:rsidR="006F5B5B" w:rsidRPr="006F5B5B" w:rsidRDefault="006F5B5B" w:rsidP="006F5B5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Ускользает, как живое,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выпущу его,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Белой пеной пенится,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мыть не ленится.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(Мыло)</w:t>
      </w:r>
    </w:p>
    <w:p w:rsidR="006F5B5B" w:rsidRPr="006F5B5B" w:rsidRDefault="006F5B5B" w:rsidP="006F5B5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теплый и густой: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дождик не простой,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без туч, без облаков,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идти готов.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(Душ)</w:t>
      </w:r>
    </w:p>
    <w:p w:rsidR="006F5B5B" w:rsidRPr="006F5B5B" w:rsidRDefault="006F5B5B" w:rsidP="006F5B5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мятной пастой дружит,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усердно служит.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(Щетка зубная)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правила гигиены ребята мы с вами соблюдаем дома и в детском саду?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 (Мы умываемся по утрам и вечерам, чистим зубы и др.)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чего это надо делать?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 (Чтобы быть чистыми, хорошо выглядеть, кожа была здоровой, чтобы быть закаленными, чтобы смыть микробы.)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а сейчас занимаем свои места и едим дальше.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так, следующая остановка.</w:t>
      </w:r>
    </w:p>
    <w:p w:rsid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Остановка «Движение – жизнь».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понимаете выражение «движение – это жизнь»?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нужно делать, чтобы дольше прожить?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спортом. А вы любите заниматься физкультурой?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6F5B5B" w:rsidRPr="006F5B5B" w:rsidRDefault="006F5B5B" w:rsidP="006F5B5B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на полянку друг за другом мы идем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(Ходьба с высоко поднятыми ногами)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по порядку упражнения начнем.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потянуться.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(Встать на носочки, поднять руки вверх)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(Наклоны вниз, встать – руки в стороны)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(Наклоны головы)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помахать. (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Взмахи руками)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на место тихо встать (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 в исх. положение)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сейчас мы поиграем в игру.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гимнастика: «Горячий чай»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гимнастика: «Апельсин»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ребята, я предлагаю вам пройти полосу препятствий.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Упражнение: «Полоса препятствий»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снова в путь.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рассаживаются на свои места. Звучит веселая музыка)</w:t>
      </w:r>
    </w:p>
    <w:p w:rsid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Остановка «Витаминная»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Ешьте овощи и фрукты- Это лучшие продукты. Вас спасут от всех болезней. Нет вкусней их и полезней. Подружитесь с овощами, И с салатами и щами. Витаминов в них не счесть. Значит, нужно это есть!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Правильное питание способствует укреплению здоровья. Необходимо употреблять в пищу полезные продукты, богатые витаминами.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простуды и ангины нам помогут – витамины.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какие витамины вы знаете?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мы можем найти витамины?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чего, как вы думаете, нам нужно правильно питаться?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продукты мы модем назвать полезными?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какие вредными? И почему?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много витаминов в овощах, фруктах, ягодах.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«Найди полезные продукты</w:t>
      </w:r>
      <w:proofErr w:type="gramStart"/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находят из предложенных картинок, разложенных на столе, картинки с полезными для здоровья продуктами) 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сейчас я вам предлагаю поиграть ещё в одну игру «Да и нет». Если вы согласны с выражением, то говорите «да», а если не согласны, то говорите «нет».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вкусная еда.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есть всегда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полезно, дети?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Чипсы полезны?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(Нет)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– отличная еда.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 полезны детям?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— просто красота!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полезно?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Грязных ягод иногда.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(Нет)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полезно, детки?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 растет гряда.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полезны?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 компоты на обед.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полезно детям?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Съесть мешок большой конфет –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вредно, дети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полезная еда,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нас всегда!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(Да)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 полезная еда –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здоровы?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 Едим дальше.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рассаживаются на свои места в паровозик. Звучит музыка)</w:t>
      </w:r>
    </w:p>
    <w:p w:rsid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Остановка «Настроение»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ведь наше настроение очень влияет на здоровье. Вы знаете, что если у человека часто плохое настроение, он чаще болеет, он не может добиться в жизни успехов, расстраивается больше, и его здоровье становится ещё хуже.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ещё поднимем себе настроение, зарядим себя положительными эмоциями, а заодно и сохраним своё здоровье.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«Выражение эмоций»</w:t>
      </w:r>
    </w:p>
    <w:p w:rsidR="006F5B5B" w:rsidRPr="006F5B5B" w:rsidRDefault="006F5B5B" w:rsidP="002A260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Задание: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отрывок из сказки «Репка»: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«Тянут – потянут, вытащили репку».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выражают восторг.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 из сказки «Волк и семеро козлят»: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«Козлята отворили дверь, волк кинулся в избу… »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выражают испуг.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 из русской народной сказки «Курочка Ряба»: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«Мышка бежала, хвостиком махнула, яичко упало и разбилось. Дед и баба плачут».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выражают мимикой лица печаль.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отметить тех детей, которые были более эмоциональными.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зачитывает отрывок из сказки «Гуси-лебеди»: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 они прибежали домой, а тут и отец с матерью пришли, гостинцев принесли».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выражают мимикой лица – радость.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занимаем свои места и двигаемся дальше! </w:t>
      </w:r>
      <w:r w:rsidRPr="006F5B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5B5B" w:rsidRPr="006F5B5B" w:rsidRDefault="006F5B5B" w:rsidP="006F5B5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Остановка «Детский сад»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вот мы с вами и вернулись из страны Здоровья в наш детский сад.</w:t>
      </w:r>
      <w:r w:rsidR="002A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подошло наше путешествие к концу.</w:t>
      </w:r>
      <w:r w:rsidR="002A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мы сегодня с вами побывали?</w:t>
      </w:r>
      <w:r w:rsidR="002A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нового узнали о нашем здоровье?</w:t>
      </w:r>
      <w:r w:rsidR="002A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сохранить и укрепить наше здоровье?</w:t>
      </w:r>
      <w:r w:rsidR="002A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Вот какой путь преодолели мы с вами по стране  «Здоровье», узнали много интересного и полезного. Но мы побывали не на всех станциях, поэтому мы будем еще путешествовать по этой замечательной стране.</w:t>
      </w:r>
    </w:p>
    <w:p w:rsidR="006F5B5B" w:rsidRPr="006F5B5B" w:rsidRDefault="006F5B5B" w:rsidP="006F5B5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ребята быть здоровыми всегда.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добиться результата не возможно без труда.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не лениться -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раз перед едой,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чем за стол садиться, руки вымойте водой.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зарядкой занимайтесь ежедневно по утрам.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 закаляйтесь -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так поможет Вам!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дышите по возможности всегда,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прогулки в лес ходите,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вам силы даст, друзья!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открыла Вам секреты,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здоровье сохранить,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Выполняйте все советы,</w:t>
      </w:r>
      <w:r w:rsidRPr="006F5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легко вам будет жить!</w:t>
      </w:r>
    </w:p>
    <w:p w:rsidR="006F5B5B" w:rsidRPr="006F5B5B" w:rsidRDefault="006F5B5B" w:rsidP="006F5B5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Угощение яблоки.</w:t>
      </w:r>
    </w:p>
    <w:p w:rsidR="007356F4" w:rsidRPr="006F5B5B" w:rsidRDefault="007356F4">
      <w:pPr>
        <w:rPr>
          <w:rFonts w:ascii="Times New Roman" w:hAnsi="Times New Roman" w:cs="Times New Roman"/>
          <w:sz w:val="28"/>
          <w:szCs w:val="28"/>
        </w:rPr>
      </w:pPr>
    </w:p>
    <w:sectPr w:rsidR="007356F4" w:rsidRPr="006F5B5B" w:rsidSect="006E0A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256"/>
    <w:multiLevelType w:val="multilevel"/>
    <w:tmpl w:val="3D5C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F3621"/>
    <w:multiLevelType w:val="multilevel"/>
    <w:tmpl w:val="8A1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9A6234"/>
    <w:multiLevelType w:val="multilevel"/>
    <w:tmpl w:val="619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87675E"/>
    <w:multiLevelType w:val="multilevel"/>
    <w:tmpl w:val="773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745BD"/>
    <w:multiLevelType w:val="multilevel"/>
    <w:tmpl w:val="4B6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695405"/>
    <w:multiLevelType w:val="multilevel"/>
    <w:tmpl w:val="10E2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5B5B"/>
    <w:rsid w:val="00215317"/>
    <w:rsid w:val="002A2606"/>
    <w:rsid w:val="005B680B"/>
    <w:rsid w:val="006E0AD5"/>
    <w:rsid w:val="006F5B5B"/>
    <w:rsid w:val="007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A3F5B-0883-4C17-8C44-BF29D491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0B"/>
  </w:style>
  <w:style w:type="paragraph" w:styleId="1">
    <w:name w:val="heading 1"/>
    <w:basedOn w:val="a"/>
    <w:link w:val="10"/>
    <w:uiPriority w:val="9"/>
    <w:qFormat/>
    <w:rsid w:val="006F5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5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B5B"/>
    <w:rPr>
      <w:b/>
      <w:bCs/>
    </w:rPr>
  </w:style>
  <w:style w:type="character" w:styleId="a5">
    <w:name w:val="Emphasis"/>
    <w:basedOn w:val="a0"/>
    <w:uiPriority w:val="20"/>
    <w:qFormat/>
    <w:rsid w:val="006F5B5B"/>
    <w:rPr>
      <w:i/>
      <w:iCs/>
    </w:rPr>
  </w:style>
  <w:style w:type="character" w:styleId="a6">
    <w:name w:val="Hyperlink"/>
    <w:basedOn w:val="a0"/>
    <w:uiPriority w:val="99"/>
    <w:unhideWhenUsed/>
    <w:rsid w:val="006E0AD5"/>
    <w:rPr>
      <w:color w:val="0000FF"/>
      <w:u w:val="single"/>
    </w:rPr>
  </w:style>
  <w:style w:type="paragraph" w:styleId="a7">
    <w:name w:val="No Spacing"/>
    <w:uiPriority w:val="1"/>
    <w:qFormat/>
    <w:rsid w:val="006E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sad65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ovDOY6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Firago</dc:creator>
  <cp:lastModifiedBy>Пользователь</cp:lastModifiedBy>
  <cp:revision>4</cp:revision>
  <dcterms:created xsi:type="dcterms:W3CDTF">2024-04-14T08:57:00Z</dcterms:created>
  <dcterms:modified xsi:type="dcterms:W3CDTF">2024-04-19T05:58:00Z</dcterms:modified>
</cp:coreProperties>
</file>